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dc40c5846e4bd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8:280.</w:t>
      </w:r>
      <w:r>
        <w:t xml:space="preserve"> </w:t>
      </w:r>
      <w:r>
        <w:t xml:space="preserve">Reexamination; dental hygienists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08cb69e1e44fa3" /><Relationship Type="http://schemas.openxmlformats.org/officeDocument/2006/relationships/settings" Target="/word/settings.xml" Id="R45de64b9bf51449d" /></Relationships>
</file>