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52ed8e46949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11:450.</w:t>
      </w:r>
      <w:r>
        <w:t xml:space="preserve"> </w:t>
      </w:r>
      <w:r>
        <w:t xml:space="preserve">Broker management course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23e327db074454" /><Relationship Type="http://schemas.openxmlformats.org/officeDocument/2006/relationships/settings" Target="/word/settings.xml" Id="R128fedb5a73445db" /></Relationships>
</file>