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4e6b7bbc2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19:325.</w:t>
      </w:r>
      <w:r>
        <w:t xml:space="preserve"> </w:t>
      </w:r>
      <w:r>
        <w:t xml:space="preserve">Certification by persons credentialed in other jurisdictions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7a1243dfc4cce" /><Relationship Type="http://schemas.openxmlformats.org/officeDocument/2006/relationships/settings" Target="/word/settings.xml" Id="R5c64051ed2274b24" /></Relationships>
</file>