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dd67f1ed94c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1:060.</w:t>
      </w:r>
      <w:r>
        <w:t xml:space="preserve"> </w:t>
      </w:r>
      <w:r>
        <w:t xml:space="preserve">Protection of human subjects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481efec3754f8b" /><Relationship Type="http://schemas.openxmlformats.org/officeDocument/2006/relationships/settings" Target="/word/settings.xml" Id="R23fe087bbde94ba7" /></Relationships>
</file>